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01BC7A03" w:rsidR="0082284F" w:rsidRPr="0069357F" w:rsidRDefault="005149EC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СВОБОДНЫЕ</w:t>
      </w:r>
      <w:r w:rsidR="0082284F">
        <w:rPr>
          <w:rFonts w:ascii="Times New Roman" w:hAnsi="Times New Roman" w:cs="Times New Roman"/>
          <w:spacing w:val="-1"/>
          <w:w w:val="105"/>
        </w:rPr>
        <w:t xml:space="preserve"> ПРОИЗВОДСТВЕННЫЕ ПЛОЩАДИ</w:t>
      </w:r>
    </w:p>
    <w:p w14:paraId="09C11DED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42"/>
        <w:gridCol w:w="1701"/>
        <w:gridCol w:w="2127"/>
        <w:gridCol w:w="2693"/>
        <w:gridCol w:w="1701"/>
        <w:gridCol w:w="3118"/>
        <w:gridCol w:w="1985"/>
      </w:tblGrid>
      <w:tr w:rsidR="003C181A" w:rsidRPr="007435CC" w14:paraId="009FDE3A" w14:textId="77777777" w:rsidTr="00C4526F">
        <w:trPr>
          <w:trHeight w:val="798"/>
        </w:trPr>
        <w:tc>
          <w:tcPr>
            <w:tcW w:w="652" w:type="dxa"/>
          </w:tcPr>
          <w:p w14:paraId="7E0C7C82" w14:textId="77777777" w:rsidR="003C181A" w:rsidRPr="007435CC" w:rsidRDefault="003C181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2042" w:type="dxa"/>
          </w:tcPr>
          <w:p w14:paraId="40117FC9" w14:textId="77777777" w:rsidR="003C181A" w:rsidRPr="007435CC" w:rsidRDefault="003C181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Наименование объекта</w:t>
            </w:r>
          </w:p>
        </w:tc>
        <w:tc>
          <w:tcPr>
            <w:tcW w:w="1701" w:type="dxa"/>
          </w:tcPr>
          <w:p w14:paraId="7A6025E5" w14:textId="77777777" w:rsidR="003C181A" w:rsidRPr="0069357F" w:rsidRDefault="003C181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127" w:type="dxa"/>
          </w:tcPr>
          <w:p w14:paraId="559AC743" w14:textId="77777777" w:rsidR="003C181A" w:rsidRPr="007435CC" w:rsidRDefault="003C181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2693" w:type="dxa"/>
          </w:tcPr>
          <w:p w14:paraId="2DDB45F5" w14:textId="77777777" w:rsidR="003C181A" w:rsidRDefault="003C181A" w:rsidP="00016DDE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Состав производственных площадей</w:t>
            </w:r>
          </w:p>
        </w:tc>
        <w:tc>
          <w:tcPr>
            <w:tcW w:w="1701" w:type="dxa"/>
            <w:vAlign w:val="center"/>
          </w:tcPr>
          <w:p w14:paraId="5017A211" w14:textId="77777777" w:rsidR="003C181A" w:rsidRDefault="003C181A" w:rsidP="00C4526F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Условия аренды/</w:t>
            </w:r>
          </w:p>
          <w:p w14:paraId="35B14CC1" w14:textId="77777777" w:rsidR="003C181A" w:rsidRPr="007435CC" w:rsidRDefault="003C181A" w:rsidP="00C4526F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приобретения</w:t>
            </w:r>
          </w:p>
        </w:tc>
        <w:tc>
          <w:tcPr>
            <w:tcW w:w="3118" w:type="dxa"/>
          </w:tcPr>
          <w:p w14:paraId="6DDA5523" w14:textId="77777777" w:rsidR="003C181A" w:rsidRPr="007435CC" w:rsidRDefault="003C181A" w:rsidP="00C4526F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985" w:type="dxa"/>
          </w:tcPr>
          <w:p w14:paraId="6C01156D" w14:textId="77777777" w:rsidR="003C181A" w:rsidRPr="007435CC" w:rsidRDefault="003C181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3C181A" w:rsidRPr="0069357F" w14:paraId="4660E091" w14:textId="77777777" w:rsidTr="00016DDE">
        <w:trPr>
          <w:trHeight w:val="347"/>
        </w:trPr>
        <w:tc>
          <w:tcPr>
            <w:tcW w:w="16019" w:type="dxa"/>
            <w:gridSpan w:val="8"/>
          </w:tcPr>
          <w:p w14:paraId="101D12A4" w14:textId="5F403DEC" w:rsidR="003C181A" w:rsidRPr="0069357F" w:rsidRDefault="005D6D61" w:rsidP="003C181A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Урицкий</w:t>
            </w:r>
            <w:r w:rsidR="004860CA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5D6D61" w:rsidRPr="002912DD" w14:paraId="2CE5AC8A" w14:textId="77777777" w:rsidTr="005D6D61">
        <w:trPr>
          <w:trHeight w:val="3043"/>
        </w:trPr>
        <w:tc>
          <w:tcPr>
            <w:tcW w:w="652" w:type="dxa"/>
          </w:tcPr>
          <w:p w14:paraId="0D93E87E" w14:textId="22D07DB1" w:rsidR="005D6D61" w:rsidRPr="0069357F" w:rsidRDefault="005D6D61" w:rsidP="005D6D61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AE26A" w14:textId="5A1892A9" w:rsidR="005D6D61" w:rsidRPr="005D6D61" w:rsidRDefault="005D6D61" w:rsidP="005D6D6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Перерабатывающее производство (бывший </w:t>
            </w:r>
            <w:proofErr w:type="spellStart"/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кооппище</w:t>
            </w:r>
            <w:proofErr w:type="spellEnd"/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-комбинат)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D0900" w14:textId="139C5A86" w:rsidR="005D6D61" w:rsidRPr="005D6D61" w:rsidRDefault="005D6D61" w:rsidP="005D6D61">
            <w:pPr>
              <w:pStyle w:val="a6"/>
              <w:spacing w:after="3840" w:line="240" w:lineRule="auto"/>
              <w:rPr>
                <w:sz w:val="20"/>
                <w:szCs w:val="20"/>
              </w:rPr>
            </w:pPr>
            <w:r w:rsidRPr="005D6D61">
              <w:rPr>
                <w:sz w:val="20"/>
                <w:szCs w:val="20"/>
                <w:lang w:val="ru-RU" w:eastAsia="ru-RU" w:bidi="ru-RU"/>
              </w:rPr>
              <w:t>57:06:0010701:5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F0EA7" w14:textId="2FAD07BF" w:rsidR="005D6D61" w:rsidRPr="005D6D61" w:rsidRDefault="005D6D61" w:rsidP="005D6D61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Россия, Орловская область, Урицкий район, </w:t>
            </w:r>
            <w:proofErr w:type="spellStart"/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пгт</w:t>
            </w:r>
            <w:proofErr w:type="spellEnd"/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. Нарышкино, пер. Промышленный, дом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BF8A0B" w14:textId="77777777" w:rsidR="007526D8" w:rsidRPr="005D6D61" w:rsidRDefault="007526D8" w:rsidP="007526D8">
            <w:pPr>
              <w:pStyle w:val="a6"/>
              <w:jc w:val="left"/>
              <w:rPr>
                <w:sz w:val="20"/>
                <w:szCs w:val="20"/>
                <w:lang w:val="ru-RU"/>
              </w:rPr>
            </w:pPr>
            <w:r w:rsidRPr="005D6D61">
              <w:rPr>
                <w:sz w:val="20"/>
                <w:szCs w:val="20"/>
                <w:lang w:val="ru-RU" w:eastAsia="ru-RU" w:bidi="ru-RU"/>
              </w:rPr>
              <w:t xml:space="preserve">Производственные здания: здание </w:t>
            </w:r>
            <w:proofErr w:type="spellStart"/>
            <w:r w:rsidRPr="005D6D61">
              <w:rPr>
                <w:sz w:val="20"/>
                <w:szCs w:val="20"/>
                <w:lang w:val="ru-RU" w:eastAsia="ru-RU" w:bidi="ru-RU"/>
              </w:rPr>
              <w:t>мясоперерабатыва</w:t>
            </w:r>
            <w:proofErr w:type="spellEnd"/>
            <w:r>
              <w:rPr>
                <w:sz w:val="20"/>
                <w:szCs w:val="20"/>
                <w:lang w:val="ru-RU" w:eastAsia="ru-RU" w:bidi="ru-RU"/>
              </w:rPr>
              <w:t>-</w:t>
            </w:r>
            <w:r w:rsidRPr="005D6D61">
              <w:rPr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5D6D61">
              <w:rPr>
                <w:sz w:val="20"/>
                <w:szCs w:val="20"/>
                <w:lang w:val="ru-RU" w:eastAsia="ru-RU" w:bidi="ru-RU"/>
              </w:rPr>
              <w:t>ющего</w:t>
            </w:r>
            <w:proofErr w:type="spellEnd"/>
            <w:r w:rsidRPr="005D6D61">
              <w:rPr>
                <w:sz w:val="20"/>
                <w:szCs w:val="20"/>
                <w:lang w:val="ru-RU" w:eastAsia="ru-RU" w:bidi="ru-RU"/>
              </w:rPr>
              <w:t xml:space="preserve"> комплекса</w:t>
            </w:r>
            <w:r>
              <w:rPr>
                <w:sz w:val="20"/>
                <w:szCs w:val="20"/>
                <w:lang w:val="ru-RU" w:eastAsia="ru-RU" w:bidi="ru-RU"/>
              </w:rPr>
              <w:t xml:space="preserve"> (</w:t>
            </w:r>
            <w:r w:rsidRPr="003F7221">
              <w:rPr>
                <w:sz w:val="20"/>
                <w:szCs w:val="20"/>
                <w:lang w:val="ru-RU" w:eastAsia="ru-RU" w:bidi="ru-RU"/>
              </w:rPr>
              <w:t>5021.5 м</w:t>
            </w:r>
            <w:r w:rsidRPr="003F7221">
              <w:rPr>
                <w:sz w:val="20"/>
                <w:szCs w:val="20"/>
                <w:vertAlign w:val="superscript"/>
                <w:lang w:val="ru-RU" w:eastAsia="ru-RU" w:bidi="ru-RU"/>
              </w:rPr>
              <w:t>2</w:t>
            </w:r>
            <w:r>
              <w:rPr>
                <w:sz w:val="20"/>
                <w:szCs w:val="20"/>
                <w:lang w:val="ru-RU" w:eastAsia="ru-RU" w:bidi="ru-RU"/>
              </w:rPr>
              <w:t>)</w:t>
            </w:r>
            <w:r w:rsidRPr="005D6D61">
              <w:rPr>
                <w:sz w:val="20"/>
                <w:szCs w:val="20"/>
                <w:lang w:val="ru-RU" w:eastAsia="ru-RU" w:bidi="ru-RU"/>
              </w:rPr>
              <w:t>, цеха хлебопечения</w:t>
            </w:r>
            <w:r>
              <w:rPr>
                <w:sz w:val="20"/>
                <w:szCs w:val="20"/>
                <w:lang w:val="ru-RU" w:eastAsia="ru-RU" w:bidi="ru-RU"/>
              </w:rPr>
              <w:t xml:space="preserve"> (</w:t>
            </w:r>
            <w:r w:rsidRPr="003F7221">
              <w:rPr>
                <w:sz w:val="20"/>
                <w:szCs w:val="20"/>
                <w:lang w:val="ru-RU" w:eastAsia="ru-RU" w:bidi="ru-RU"/>
              </w:rPr>
              <w:t>942.4 м</w:t>
            </w:r>
            <w:r w:rsidRPr="003F7221">
              <w:rPr>
                <w:sz w:val="20"/>
                <w:szCs w:val="20"/>
                <w:vertAlign w:val="superscript"/>
                <w:lang w:val="ru-RU" w:eastAsia="ru-RU" w:bidi="ru-RU"/>
              </w:rPr>
              <w:t>2</w:t>
            </w:r>
            <w:r>
              <w:rPr>
                <w:sz w:val="20"/>
                <w:szCs w:val="20"/>
                <w:lang w:val="ru-RU" w:eastAsia="ru-RU" w:bidi="ru-RU"/>
              </w:rPr>
              <w:t>)</w:t>
            </w:r>
            <w:r w:rsidRPr="005D6D61">
              <w:rPr>
                <w:sz w:val="20"/>
                <w:szCs w:val="20"/>
                <w:lang w:val="ru-RU" w:eastAsia="ru-RU" w:bidi="ru-RU"/>
              </w:rPr>
              <w:t>, бараночного, консервного</w:t>
            </w:r>
            <w:r>
              <w:rPr>
                <w:sz w:val="20"/>
                <w:szCs w:val="20"/>
                <w:lang w:val="ru-RU" w:eastAsia="ru-RU" w:bidi="ru-RU"/>
              </w:rPr>
              <w:t xml:space="preserve"> (</w:t>
            </w:r>
            <w:r w:rsidRPr="003F7221">
              <w:rPr>
                <w:sz w:val="20"/>
                <w:szCs w:val="20"/>
                <w:lang w:val="ru-RU" w:eastAsia="ru-RU" w:bidi="ru-RU"/>
              </w:rPr>
              <w:t>3549.3 м</w:t>
            </w:r>
            <w:r w:rsidRPr="003F7221">
              <w:rPr>
                <w:sz w:val="20"/>
                <w:szCs w:val="20"/>
                <w:vertAlign w:val="superscript"/>
                <w:lang w:val="ru-RU" w:eastAsia="ru-RU" w:bidi="ru-RU"/>
              </w:rPr>
              <w:t>2</w:t>
            </w:r>
            <w:r>
              <w:rPr>
                <w:sz w:val="20"/>
                <w:szCs w:val="20"/>
                <w:lang w:val="ru-RU" w:eastAsia="ru-RU" w:bidi="ru-RU"/>
              </w:rPr>
              <w:t>)</w:t>
            </w:r>
            <w:r w:rsidRPr="005D6D61">
              <w:rPr>
                <w:sz w:val="20"/>
                <w:szCs w:val="20"/>
                <w:lang w:val="ru-RU" w:eastAsia="ru-RU" w:bidi="ru-RU"/>
              </w:rPr>
              <w:t>, плодоовощного цехов.</w:t>
            </w:r>
          </w:p>
          <w:p w14:paraId="53BE8723" w14:textId="77777777" w:rsidR="005D6D61" w:rsidRDefault="005D6D61" w:rsidP="005D6D6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Вспомогательные помещения: склады, котельная, отстойники</w:t>
            </w:r>
            <w:r w:rsidR="00CC639F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br/>
              <w:t>Площадь участка 8,3 га</w:t>
            </w:r>
          </w:p>
          <w:p w14:paraId="464530B4" w14:textId="77777777" w:rsidR="00CC639F" w:rsidRDefault="00CC639F" w:rsidP="005D6D6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01F22530" w14:textId="77777777" w:rsidR="00CC639F" w:rsidRPr="00CC639F" w:rsidRDefault="00CC639F" w:rsidP="00CC639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CC639F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Земли населенных пунктов</w:t>
            </w:r>
          </w:p>
          <w:p w14:paraId="09D20BB7" w14:textId="7550FA4E" w:rsidR="00CC639F" w:rsidRPr="005D6D61" w:rsidRDefault="00CC639F" w:rsidP="00CC639F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CC639F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 размещения промышленных объектов (под эксплуатацию и обслуживание производственной базы)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8264C" w14:textId="0A1B2979" w:rsidR="005D6D61" w:rsidRPr="005D6D61" w:rsidRDefault="005D6D61" w:rsidP="005D6D61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Договорные условия с собственником</w:t>
            </w:r>
          </w:p>
        </w:tc>
        <w:tc>
          <w:tcPr>
            <w:tcW w:w="3118" w:type="dxa"/>
          </w:tcPr>
          <w:p w14:paraId="53DCB261" w14:textId="23AEAFC7" w:rsidR="005D6D61" w:rsidRPr="004437C6" w:rsidRDefault="005D6D61" w:rsidP="005D6D61">
            <w:pPr>
              <w:pStyle w:val="TableParagraph"/>
              <w:spacing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6D1632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Электроснабжение:</w:t>
            </w:r>
            <w:r w:rsidRPr="004437C6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5D6D61">
              <w:rPr>
                <w:rFonts w:ascii="Times New Roman" w:hAnsi="Times New Roman" w:cs="Times New Roman"/>
                <w:w w:val="105"/>
                <w:sz w:val="20"/>
              </w:rPr>
              <w:t>вблизи расположена высоковольтная линия электропередачи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</w:p>
          <w:p w14:paraId="1C54F3B2" w14:textId="69947590" w:rsidR="005D6D61" w:rsidRDefault="005D6D61" w:rsidP="005D6D61">
            <w:pPr>
              <w:pStyle w:val="TableParagraph"/>
              <w:spacing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Газоснабжение: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имеется</w:t>
            </w:r>
          </w:p>
          <w:p w14:paraId="0F70FD19" w14:textId="78142BA7" w:rsidR="005D6D61" w:rsidRPr="004A04B1" w:rsidRDefault="005D6D61" w:rsidP="005D6D61">
            <w:pPr>
              <w:pStyle w:val="TableParagraph"/>
              <w:spacing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4437C6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Водоснабжение: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имеется</w:t>
            </w:r>
            <w:r w:rsidRPr="004437C6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</w:p>
          <w:p w14:paraId="0215BAC6" w14:textId="524444CF" w:rsidR="005D6D61" w:rsidRPr="004A04B1" w:rsidRDefault="005D6D61" w:rsidP="005D6D61">
            <w:pPr>
              <w:pStyle w:val="TableParagraph"/>
              <w:spacing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6D1632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Водоотведение:</w:t>
            </w:r>
            <w:r w:rsidRPr="004437C6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очистные сооружения имеются</w:t>
            </w:r>
          </w:p>
          <w:p w14:paraId="16AAFFDF" w14:textId="50A7A6BD" w:rsidR="005D6D61" w:rsidRPr="00E3754C" w:rsidRDefault="005D6D61" w:rsidP="005D6D61">
            <w:pPr>
              <w:pStyle w:val="TableParagraph"/>
              <w:spacing w:line="226" w:lineRule="exact"/>
            </w:pPr>
            <w:r w:rsidRPr="004437C6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Теплоснабжение: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нет</w:t>
            </w:r>
          </w:p>
          <w:p w14:paraId="61617069" w14:textId="3346170D" w:rsidR="005D6D61" w:rsidRPr="00B13054" w:rsidRDefault="005D6D61" w:rsidP="005D6D61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6D1632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Транспортная доступность:</w:t>
            </w:r>
            <w:r w:rsidRPr="006D1632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5D6D61">
              <w:rPr>
                <w:rFonts w:ascii="Times New Roman" w:hAnsi="Times New Roman" w:cs="Times New Roman"/>
                <w:w w:val="105"/>
                <w:sz w:val="20"/>
              </w:rPr>
              <w:t>Объекты расположены в 100 м от федеральной трассы Орел-Брянск- Смоленск и на таком же расстоянии от железной дороги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08D13" w14:textId="77777777" w:rsidR="005D6D61" w:rsidRDefault="005D6D61" w:rsidP="005D6D6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ООО «Овощеконсервный комбинат «Нарышкино» Контактное лицо - генеральный директор </w:t>
            </w:r>
            <w:proofErr w:type="spellStart"/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Капралова</w:t>
            </w:r>
            <w:proofErr w:type="spellEnd"/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Светлана Владимировна- т. 8(48646) 2-07-41, 2-53-20</w:t>
            </w:r>
          </w:p>
          <w:p w14:paraId="78009F4A" w14:textId="77777777" w:rsidR="00364244" w:rsidRDefault="00364244" w:rsidP="005D6D6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14:paraId="72226766" w14:textId="48C29A56" w:rsidR="00364244" w:rsidRPr="005D6D61" w:rsidRDefault="00364244" w:rsidP="005D6D61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</w:pPr>
            <w:r w:rsidRPr="00364244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в частной собственности ЗАО </w:t>
            </w:r>
            <w:proofErr w:type="spellStart"/>
            <w:r w:rsidRPr="00364244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>Главпродукт</w:t>
            </w:r>
            <w:proofErr w:type="spellEnd"/>
          </w:p>
        </w:tc>
      </w:tr>
      <w:tr w:rsidR="005D6D61" w:rsidRPr="002912DD" w14:paraId="0F93E942" w14:textId="77777777" w:rsidTr="007C0509">
        <w:trPr>
          <w:trHeight w:val="525"/>
        </w:trPr>
        <w:tc>
          <w:tcPr>
            <w:tcW w:w="652" w:type="dxa"/>
          </w:tcPr>
          <w:p w14:paraId="34F99B0E" w14:textId="083B8DB3" w:rsidR="005D6D61" w:rsidRDefault="005D6D61" w:rsidP="005D6D61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E43DF" w14:textId="4F12C11A" w:rsidR="005D6D61" w:rsidRPr="005D6D61" w:rsidRDefault="005D6D61" w:rsidP="005D6D6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Здание </w:t>
            </w:r>
            <w:proofErr w:type="spellStart"/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Подзаваловс</w:t>
            </w:r>
            <w:proofErr w:type="spellEnd"/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- кого дома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6DA7D" w14:textId="77777777" w:rsidR="005D6D61" w:rsidRPr="005D6D61" w:rsidRDefault="005D6D61" w:rsidP="005D6D61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  <w:r w:rsidRPr="005D6D61">
              <w:rPr>
                <w:sz w:val="20"/>
                <w:szCs w:val="20"/>
                <w:lang w:val="ru-RU" w:eastAsia="ru-RU" w:bidi="ru-RU"/>
              </w:rPr>
              <w:t>57:06:0240101:222;</w:t>
            </w:r>
          </w:p>
          <w:p w14:paraId="5978B14B" w14:textId="730EE42F" w:rsidR="005D6D61" w:rsidRPr="005D6D61" w:rsidRDefault="00CC639F" w:rsidP="005D6D61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ru-RU"/>
              </w:rPr>
              <w:t>5</w:t>
            </w:r>
            <w:r w:rsidR="005D6D61" w:rsidRPr="005D6D61">
              <w:rPr>
                <w:sz w:val="20"/>
                <w:szCs w:val="20"/>
                <w:lang w:val="ru-RU" w:eastAsia="ru-RU" w:bidi="ru-RU"/>
              </w:rPr>
              <w:t>7:06:0240101:198;</w:t>
            </w:r>
          </w:p>
          <w:p w14:paraId="063679D1" w14:textId="77777777" w:rsidR="005D6D61" w:rsidRPr="005D6D61" w:rsidRDefault="005D6D61" w:rsidP="005D6D61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  <w:r w:rsidRPr="005D6D61">
              <w:rPr>
                <w:sz w:val="20"/>
                <w:szCs w:val="20"/>
                <w:lang w:val="ru-RU" w:eastAsia="ru-RU" w:bidi="ru-RU"/>
              </w:rPr>
              <w:t>57:06:0240101:191;</w:t>
            </w:r>
          </w:p>
          <w:p w14:paraId="72EC0C28" w14:textId="77777777" w:rsidR="005D6D61" w:rsidRPr="005D6D61" w:rsidRDefault="005D6D61" w:rsidP="005D6D61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  <w:r w:rsidRPr="005D6D61">
              <w:rPr>
                <w:sz w:val="20"/>
                <w:szCs w:val="20"/>
                <w:lang w:val="ru-RU" w:eastAsia="ru-RU" w:bidi="ru-RU"/>
              </w:rPr>
              <w:t>57:06:0240101:223;</w:t>
            </w:r>
          </w:p>
          <w:p w14:paraId="649B5470" w14:textId="77777777" w:rsidR="005D6D61" w:rsidRPr="005D6D61" w:rsidRDefault="005D6D61" w:rsidP="005D6D61">
            <w:pPr>
              <w:pStyle w:val="a6"/>
              <w:spacing w:line="240" w:lineRule="auto"/>
              <w:jc w:val="left"/>
              <w:rPr>
                <w:sz w:val="20"/>
                <w:szCs w:val="20"/>
              </w:rPr>
            </w:pPr>
            <w:r w:rsidRPr="005D6D61">
              <w:rPr>
                <w:sz w:val="20"/>
                <w:szCs w:val="20"/>
                <w:lang w:val="ru-RU" w:eastAsia="ru-RU" w:bidi="ru-RU"/>
              </w:rPr>
              <w:t>57:06:0240101:209;</w:t>
            </w:r>
          </w:p>
          <w:p w14:paraId="2C3EAF69" w14:textId="36033AE8" w:rsidR="005D6D61" w:rsidRPr="005D6D61" w:rsidRDefault="005D6D61" w:rsidP="005D6D61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57:06:0240101:135, 57:06:0240101:345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DC0A1C" w14:textId="34F7B78A" w:rsidR="005D6D61" w:rsidRPr="005D6D61" w:rsidRDefault="005D6D61" w:rsidP="005D6D61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Российская Федерация, Орловская область, Урицкий район, с. </w:t>
            </w:r>
            <w:proofErr w:type="spellStart"/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Подзавалово</w:t>
            </w:r>
            <w:proofErr w:type="spellEnd"/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, ул. Рощинская,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3C33A9" w14:textId="77777777" w:rsidR="005D6D61" w:rsidRDefault="005D6D61" w:rsidP="005D6D6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Здание врачебной амбулатории, прачечная-кухня, склад, сарай, котельная, земельные участки</w:t>
            </w:r>
          </w:p>
          <w:p w14:paraId="08C2972D" w14:textId="77777777" w:rsidR="003F297B" w:rsidRDefault="003F297B" w:rsidP="003F297B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69E33101" w14:textId="5E7969FA" w:rsidR="003F297B" w:rsidRDefault="006A6F9F" w:rsidP="003F297B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Площадь </w:t>
            </w:r>
            <w:r w:rsidRPr="006A6F9F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443,7 кв. м, 22 340 кв. м.</w:t>
            </w:r>
          </w:p>
          <w:p w14:paraId="072F0D5D" w14:textId="4FBFD77C" w:rsidR="003F297B" w:rsidRDefault="003F297B" w:rsidP="003F297B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CC639F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Земли населенных пунктов</w:t>
            </w:r>
          </w:p>
          <w:p w14:paraId="437CD280" w14:textId="2C2E4C3A" w:rsidR="003F297B" w:rsidRPr="005D6D61" w:rsidRDefault="003F297B" w:rsidP="005D6D6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F297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Для эксплуатации и обслуживания здания </w:t>
            </w:r>
            <w:proofErr w:type="spellStart"/>
            <w:r w:rsidRPr="003F297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Подзаваловской</w:t>
            </w:r>
            <w:proofErr w:type="spellEnd"/>
            <w:r w:rsidRPr="003F297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врачебной амбулатории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45BEF" w14:textId="3EE4CF64" w:rsidR="005D6D61" w:rsidRPr="005D6D61" w:rsidRDefault="00757E2E" w:rsidP="005D6D61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r w:rsidR="005D6D61"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родажа</w:t>
            </w:r>
          </w:p>
        </w:tc>
        <w:tc>
          <w:tcPr>
            <w:tcW w:w="3118" w:type="dxa"/>
          </w:tcPr>
          <w:p w14:paraId="6DEF1A02" w14:textId="109FEBEA" w:rsidR="005D6D61" w:rsidRPr="004437C6" w:rsidRDefault="005D6D61" w:rsidP="005D6D61">
            <w:pPr>
              <w:pStyle w:val="TableParagraph"/>
              <w:spacing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6D1632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Электроснабжение:</w:t>
            </w:r>
            <w:r w:rsidRPr="004437C6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имеется </w:t>
            </w:r>
          </w:p>
          <w:p w14:paraId="08C5B56B" w14:textId="77777777" w:rsidR="005D6D61" w:rsidRDefault="005D6D61" w:rsidP="005D6D61">
            <w:pPr>
              <w:pStyle w:val="TableParagraph"/>
              <w:spacing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Газоснабжение: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имеется</w:t>
            </w:r>
          </w:p>
          <w:p w14:paraId="23CD728F" w14:textId="77777777" w:rsidR="005D6D61" w:rsidRPr="004A04B1" w:rsidRDefault="005D6D61" w:rsidP="005D6D61">
            <w:pPr>
              <w:pStyle w:val="TableParagraph"/>
              <w:spacing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4437C6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Водоснабжение: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имеется</w:t>
            </w:r>
            <w:r w:rsidRPr="004437C6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</w:p>
          <w:p w14:paraId="1BB0A3A1" w14:textId="4646BCE0" w:rsidR="005D6D61" w:rsidRPr="004A04B1" w:rsidRDefault="005D6D61" w:rsidP="005D6D61">
            <w:pPr>
              <w:pStyle w:val="TableParagraph"/>
              <w:spacing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6D1632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Водоотведение:</w:t>
            </w:r>
            <w:r w:rsidRPr="004437C6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нет</w:t>
            </w:r>
          </w:p>
          <w:p w14:paraId="62821C7F" w14:textId="77777777" w:rsidR="005D6D61" w:rsidRPr="00E3754C" w:rsidRDefault="005D6D61" w:rsidP="005D6D61">
            <w:pPr>
              <w:pStyle w:val="TableParagraph"/>
              <w:spacing w:line="226" w:lineRule="exact"/>
            </w:pPr>
            <w:r w:rsidRPr="004437C6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Теплоснабжение: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нет</w:t>
            </w:r>
          </w:p>
          <w:p w14:paraId="55A6754E" w14:textId="22C8B604" w:rsidR="005D6D61" w:rsidRDefault="005D6D61" w:rsidP="005D6D61">
            <w:pPr>
              <w:pStyle w:val="TableParagraph"/>
              <w:spacing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6D1632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Транспортная доступность:</w:t>
            </w:r>
            <w:r w:rsidRPr="006D1632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</w:p>
          <w:p w14:paraId="3BB4C8A3" w14:textId="34CBC46E" w:rsidR="005D6D61" w:rsidRPr="005D6D61" w:rsidRDefault="005D6D61" w:rsidP="005D6D61">
            <w:pPr>
              <w:pStyle w:val="TableParagraph"/>
              <w:spacing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5D6D61">
              <w:rPr>
                <w:rFonts w:ascii="Times New Roman" w:hAnsi="Times New Roman" w:cs="Times New Roman"/>
                <w:w w:val="105"/>
                <w:sz w:val="20"/>
              </w:rPr>
              <w:t>Всепогодный подъезд</w:t>
            </w:r>
          </w:p>
          <w:p w14:paraId="0A6794BA" w14:textId="08FB8CBA" w:rsidR="005D6D61" w:rsidRPr="005D6D61" w:rsidRDefault="005D6D61" w:rsidP="005D6D61">
            <w:pPr>
              <w:pStyle w:val="TableParagraph"/>
              <w:spacing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7417" w14:textId="70130A97" w:rsidR="005D6D61" w:rsidRPr="005D6D61" w:rsidRDefault="005D6D61" w:rsidP="005D6D61">
            <w:pPr>
              <w:pStyle w:val="a6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 w:bidi="ru-RU"/>
              </w:rPr>
              <w:t>П</w:t>
            </w:r>
            <w:r w:rsidRPr="005D6D61">
              <w:rPr>
                <w:sz w:val="20"/>
                <w:szCs w:val="20"/>
                <w:lang w:val="ru-RU" w:eastAsia="ru-RU" w:bidi="ru-RU"/>
              </w:rPr>
              <w:t>ринадлежит на праве</w:t>
            </w:r>
            <w:r>
              <w:rPr>
                <w:sz w:val="20"/>
                <w:szCs w:val="20"/>
                <w:lang w:val="ru-RU" w:eastAsia="ru-RU" w:bidi="ru-RU"/>
              </w:rPr>
              <w:t xml:space="preserve"> </w:t>
            </w:r>
            <w:r w:rsidRPr="005D6D61">
              <w:rPr>
                <w:sz w:val="20"/>
                <w:szCs w:val="20"/>
                <w:lang w:val="ru-RU" w:eastAsia="ru-RU" w:bidi="ru-RU"/>
              </w:rPr>
              <w:t>собственности</w:t>
            </w:r>
          </w:p>
          <w:p w14:paraId="42C16030" w14:textId="488F918A" w:rsidR="005D6D61" w:rsidRPr="002912DD" w:rsidRDefault="005D6D61" w:rsidP="005D6D61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5D6D6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муниципальному образованию - Урицкий район Контактное лицо - Калинина Наталья Владимировна т. 8(48647) 2-02-05, электронный адрес: </w:t>
            </w:r>
            <w:proofErr w:type="spellStart"/>
            <w:r w:rsidRPr="005D6D6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urotdelim</w:t>
            </w:r>
            <w:proofErr w:type="spellEnd"/>
            <w:r w:rsidRPr="005D6D6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@ </w:t>
            </w:r>
            <w:proofErr w:type="spellStart"/>
            <w:r w:rsidRPr="005D6D6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yandex</w:t>
            </w:r>
            <w:proofErr w:type="spellEnd"/>
            <w:r w:rsidRPr="005D6D6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  <w:r w:rsidRPr="005D6D6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Ru.</w:t>
            </w:r>
          </w:p>
        </w:tc>
      </w:tr>
    </w:tbl>
    <w:p w14:paraId="52388700" w14:textId="77777777" w:rsidR="00BB65F3" w:rsidRPr="00370EA4" w:rsidRDefault="00BB65F3"/>
    <w:sectPr w:rsidR="00BB65F3" w:rsidRPr="00370EA4">
      <w:pgSz w:w="16840" w:h="11900" w:orient="landscape"/>
      <w:pgMar w:top="10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77619"/>
    <w:rsid w:val="0009410D"/>
    <w:rsid w:val="000A5413"/>
    <w:rsid w:val="000A6C68"/>
    <w:rsid w:val="000B5E2A"/>
    <w:rsid w:val="000C51F4"/>
    <w:rsid w:val="000E2356"/>
    <w:rsid w:val="000F0A23"/>
    <w:rsid w:val="000F7408"/>
    <w:rsid w:val="00107F23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67ED3"/>
    <w:rsid w:val="00175C12"/>
    <w:rsid w:val="00192483"/>
    <w:rsid w:val="00192C09"/>
    <w:rsid w:val="001933B2"/>
    <w:rsid w:val="001962C0"/>
    <w:rsid w:val="001972BF"/>
    <w:rsid w:val="001B232B"/>
    <w:rsid w:val="001B459E"/>
    <w:rsid w:val="001D524C"/>
    <w:rsid w:val="001D7C49"/>
    <w:rsid w:val="001E0378"/>
    <w:rsid w:val="001E331D"/>
    <w:rsid w:val="001E3BA8"/>
    <w:rsid w:val="001F3FE9"/>
    <w:rsid w:val="0020232E"/>
    <w:rsid w:val="00203451"/>
    <w:rsid w:val="00220603"/>
    <w:rsid w:val="00234C01"/>
    <w:rsid w:val="002372A2"/>
    <w:rsid w:val="00245EFE"/>
    <w:rsid w:val="00245F5F"/>
    <w:rsid w:val="002553F1"/>
    <w:rsid w:val="0026054B"/>
    <w:rsid w:val="00260FA8"/>
    <w:rsid w:val="002628FE"/>
    <w:rsid w:val="0026515F"/>
    <w:rsid w:val="0026722C"/>
    <w:rsid w:val="00271AD7"/>
    <w:rsid w:val="002B27EA"/>
    <w:rsid w:val="002C27AF"/>
    <w:rsid w:val="002C33B2"/>
    <w:rsid w:val="002D0446"/>
    <w:rsid w:val="002D09FD"/>
    <w:rsid w:val="002D1109"/>
    <w:rsid w:val="002D618D"/>
    <w:rsid w:val="002F1F8B"/>
    <w:rsid w:val="003079EC"/>
    <w:rsid w:val="00364244"/>
    <w:rsid w:val="00366F4D"/>
    <w:rsid w:val="00370EA4"/>
    <w:rsid w:val="003819E5"/>
    <w:rsid w:val="00384AB9"/>
    <w:rsid w:val="00395D87"/>
    <w:rsid w:val="00397B5D"/>
    <w:rsid w:val="003A04D5"/>
    <w:rsid w:val="003B34D0"/>
    <w:rsid w:val="003C181A"/>
    <w:rsid w:val="003C62B7"/>
    <w:rsid w:val="003C6606"/>
    <w:rsid w:val="003E52E4"/>
    <w:rsid w:val="003F0F4F"/>
    <w:rsid w:val="003F297B"/>
    <w:rsid w:val="00410524"/>
    <w:rsid w:val="00414E09"/>
    <w:rsid w:val="00424719"/>
    <w:rsid w:val="00441555"/>
    <w:rsid w:val="00441D4F"/>
    <w:rsid w:val="00447F02"/>
    <w:rsid w:val="00447F94"/>
    <w:rsid w:val="0045127C"/>
    <w:rsid w:val="004577A1"/>
    <w:rsid w:val="00482964"/>
    <w:rsid w:val="004860CA"/>
    <w:rsid w:val="00493BAF"/>
    <w:rsid w:val="004A04B1"/>
    <w:rsid w:val="004A243F"/>
    <w:rsid w:val="004A3D98"/>
    <w:rsid w:val="004A6417"/>
    <w:rsid w:val="004C356A"/>
    <w:rsid w:val="004D278F"/>
    <w:rsid w:val="004E74E0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7219"/>
    <w:rsid w:val="005901BE"/>
    <w:rsid w:val="00591A8D"/>
    <w:rsid w:val="005A1B62"/>
    <w:rsid w:val="005C1F05"/>
    <w:rsid w:val="005C39FD"/>
    <w:rsid w:val="005C7A2B"/>
    <w:rsid w:val="005D551C"/>
    <w:rsid w:val="005D6D61"/>
    <w:rsid w:val="005E1208"/>
    <w:rsid w:val="005F1243"/>
    <w:rsid w:val="006029D3"/>
    <w:rsid w:val="006064FC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9357F"/>
    <w:rsid w:val="006A09EC"/>
    <w:rsid w:val="006A5F13"/>
    <w:rsid w:val="006A6F9F"/>
    <w:rsid w:val="006B0AA8"/>
    <w:rsid w:val="006C09E9"/>
    <w:rsid w:val="006C1AE8"/>
    <w:rsid w:val="006D46F6"/>
    <w:rsid w:val="006F119A"/>
    <w:rsid w:val="006F1A6F"/>
    <w:rsid w:val="006F403D"/>
    <w:rsid w:val="006F7714"/>
    <w:rsid w:val="00700870"/>
    <w:rsid w:val="007046E1"/>
    <w:rsid w:val="00712A8B"/>
    <w:rsid w:val="00715060"/>
    <w:rsid w:val="0071680B"/>
    <w:rsid w:val="00717969"/>
    <w:rsid w:val="00720A77"/>
    <w:rsid w:val="007328E3"/>
    <w:rsid w:val="007352C4"/>
    <w:rsid w:val="007371A8"/>
    <w:rsid w:val="007374D4"/>
    <w:rsid w:val="007435CC"/>
    <w:rsid w:val="00751939"/>
    <w:rsid w:val="007526D8"/>
    <w:rsid w:val="00754751"/>
    <w:rsid w:val="00756621"/>
    <w:rsid w:val="00757E2E"/>
    <w:rsid w:val="007657F1"/>
    <w:rsid w:val="007672B3"/>
    <w:rsid w:val="007678EE"/>
    <w:rsid w:val="00772B8D"/>
    <w:rsid w:val="00772F8B"/>
    <w:rsid w:val="00773C6B"/>
    <w:rsid w:val="00776000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16D24"/>
    <w:rsid w:val="0082284F"/>
    <w:rsid w:val="00843BE3"/>
    <w:rsid w:val="00856C90"/>
    <w:rsid w:val="00861462"/>
    <w:rsid w:val="00870B88"/>
    <w:rsid w:val="0087633D"/>
    <w:rsid w:val="00877806"/>
    <w:rsid w:val="00883095"/>
    <w:rsid w:val="008907EA"/>
    <w:rsid w:val="00892C9E"/>
    <w:rsid w:val="00895075"/>
    <w:rsid w:val="00897E21"/>
    <w:rsid w:val="008A35CE"/>
    <w:rsid w:val="008B0EE3"/>
    <w:rsid w:val="008B3CB5"/>
    <w:rsid w:val="008C3498"/>
    <w:rsid w:val="008C4E3B"/>
    <w:rsid w:val="008E2D35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14DF"/>
    <w:rsid w:val="009A318A"/>
    <w:rsid w:val="009A4E1B"/>
    <w:rsid w:val="009C0E37"/>
    <w:rsid w:val="009C600C"/>
    <w:rsid w:val="009D1B5A"/>
    <w:rsid w:val="009D729E"/>
    <w:rsid w:val="009E7E33"/>
    <w:rsid w:val="009F4FDD"/>
    <w:rsid w:val="00A00EBA"/>
    <w:rsid w:val="00A07BFF"/>
    <w:rsid w:val="00A14454"/>
    <w:rsid w:val="00A40FE8"/>
    <w:rsid w:val="00A4681A"/>
    <w:rsid w:val="00A52D22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7AC3"/>
    <w:rsid w:val="00AE1439"/>
    <w:rsid w:val="00AE7384"/>
    <w:rsid w:val="00AF31F6"/>
    <w:rsid w:val="00AF7539"/>
    <w:rsid w:val="00B02D75"/>
    <w:rsid w:val="00B03617"/>
    <w:rsid w:val="00B12449"/>
    <w:rsid w:val="00B13054"/>
    <w:rsid w:val="00B219E7"/>
    <w:rsid w:val="00B26103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B65F3"/>
    <w:rsid w:val="00BC5541"/>
    <w:rsid w:val="00BC5B7B"/>
    <w:rsid w:val="00BC6002"/>
    <w:rsid w:val="00BD2B69"/>
    <w:rsid w:val="00BD79B7"/>
    <w:rsid w:val="00C10CCE"/>
    <w:rsid w:val="00C153A7"/>
    <w:rsid w:val="00C22D57"/>
    <w:rsid w:val="00C27401"/>
    <w:rsid w:val="00C37242"/>
    <w:rsid w:val="00C40E6F"/>
    <w:rsid w:val="00C451A9"/>
    <w:rsid w:val="00C4526F"/>
    <w:rsid w:val="00C50E70"/>
    <w:rsid w:val="00C5112F"/>
    <w:rsid w:val="00C51290"/>
    <w:rsid w:val="00C51981"/>
    <w:rsid w:val="00C75ADB"/>
    <w:rsid w:val="00C81F35"/>
    <w:rsid w:val="00C83AD7"/>
    <w:rsid w:val="00C9160E"/>
    <w:rsid w:val="00CA7505"/>
    <w:rsid w:val="00CC6238"/>
    <w:rsid w:val="00CC639F"/>
    <w:rsid w:val="00CE096A"/>
    <w:rsid w:val="00CE4337"/>
    <w:rsid w:val="00CF0D98"/>
    <w:rsid w:val="00D006DD"/>
    <w:rsid w:val="00D04693"/>
    <w:rsid w:val="00D20ADC"/>
    <w:rsid w:val="00D21A9D"/>
    <w:rsid w:val="00D332E5"/>
    <w:rsid w:val="00D43F99"/>
    <w:rsid w:val="00D64D98"/>
    <w:rsid w:val="00D7252A"/>
    <w:rsid w:val="00D84014"/>
    <w:rsid w:val="00D97E5F"/>
    <w:rsid w:val="00DB5C35"/>
    <w:rsid w:val="00DC13D2"/>
    <w:rsid w:val="00DC14D8"/>
    <w:rsid w:val="00DC2ACA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2F51"/>
    <w:rsid w:val="00E3754C"/>
    <w:rsid w:val="00E37577"/>
    <w:rsid w:val="00E43128"/>
    <w:rsid w:val="00E45411"/>
    <w:rsid w:val="00E62801"/>
    <w:rsid w:val="00E63A01"/>
    <w:rsid w:val="00E649A6"/>
    <w:rsid w:val="00E7259F"/>
    <w:rsid w:val="00E9319A"/>
    <w:rsid w:val="00EA1C63"/>
    <w:rsid w:val="00EB207C"/>
    <w:rsid w:val="00EB3128"/>
    <w:rsid w:val="00EC6965"/>
    <w:rsid w:val="00ED130D"/>
    <w:rsid w:val="00EE645D"/>
    <w:rsid w:val="00EF1CA1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AF"/>
    <w:rsid w:val="00FB2463"/>
    <w:rsid w:val="00FB7BD9"/>
    <w:rsid w:val="00FC1DAD"/>
    <w:rsid w:val="00FC4587"/>
    <w:rsid w:val="00FC768D"/>
    <w:rsid w:val="00FD4920"/>
    <w:rsid w:val="00FD6265"/>
    <w:rsid w:val="00FE3408"/>
    <w:rsid w:val="00FF4C88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  <w:style w:type="character" w:customStyle="1" w:styleId="a5">
    <w:name w:val="Другое_"/>
    <w:basedOn w:val="a0"/>
    <w:link w:val="a6"/>
    <w:rsid w:val="005D6D61"/>
    <w:rPr>
      <w:rFonts w:ascii="Times New Roman" w:eastAsia="Times New Roman" w:hAnsi="Times New Roman" w:cs="Times New Roman"/>
      <w:color w:val="2D2D2D"/>
    </w:rPr>
  </w:style>
  <w:style w:type="paragraph" w:customStyle="1" w:styleId="a6">
    <w:name w:val="Другое"/>
    <w:basedOn w:val="a"/>
    <w:link w:val="a5"/>
    <w:rsid w:val="005D6D61"/>
    <w:pPr>
      <w:autoSpaceDE/>
      <w:autoSpaceDN/>
      <w:spacing w:line="276" w:lineRule="auto"/>
      <w:jc w:val="center"/>
    </w:pPr>
    <w:rPr>
      <w:rFonts w:ascii="Times New Roman" w:eastAsia="Times New Roman" w:hAnsi="Times New Roman" w:cs="Times New Roman"/>
      <w:color w:val="2D2D2D"/>
      <w:lang w:val="en-US"/>
    </w:rPr>
  </w:style>
  <w:style w:type="character" w:customStyle="1" w:styleId="1">
    <w:name w:val="Заголовок №1_"/>
    <w:basedOn w:val="a0"/>
    <w:link w:val="10"/>
    <w:rsid w:val="005D6D61"/>
    <w:rPr>
      <w:rFonts w:ascii="Times New Roman" w:eastAsia="Times New Roman" w:hAnsi="Times New Roman" w:cs="Times New Roman"/>
      <w:color w:val="2D2D2D"/>
      <w:sz w:val="28"/>
      <w:szCs w:val="28"/>
    </w:rPr>
  </w:style>
  <w:style w:type="paragraph" w:customStyle="1" w:styleId="10">
    <w:name w:val="Заголовок №1"/>
    <w:basedOn w:val="a"/>
    <w:link w:val="1"/>
    <w:rsid w:val="005D6D61"/>
    <w:pPr>
      <w:autoSpaceDE/>
      <w:autoSpaceDN/>
      <w:jc w:val="center"/>
      <w:outlineLvl w:val="0"/>
    </w:pPr>
    <w:rPr>
      <w:rFonts w:ascii="Times New Roman" w:eastAsia="Times New Roman" w:hAnsi="Times New Roman" w:cs="Times New Roman"/>
      <w:color w:val="2D2D2D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31</cp:revision>
  <dcterms:created xsi:type="dcterms:W3CDTF">2022-06-06T07:20:00Z</dcterms:created>
  <dcterms:modified xsi:type="dcterms:W3CDTF">2022-09-07T13:54:00Z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